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D71C8" w14:textId="12BABF16" w:rsidR="000108FD" w:rsidRDefault="00B860DB" w:rsidP="00510841">
      <w:pPr>
        <w:snapToGrid w:val="0"/>
        <w:spacing w:line="240" w:lineRule="exact"/>
        <w:rPr>
          <w:lang w:eastAsia="zh-CN"/>
        </w:rPr>
      </w:pPr>
      <w:r>
        <w:rPr>
          <w:rFonts w:ascii="Microsoft JhengHei" w:eastAsia="Microsoft JhengHei" w:hAnsi="Microsoft JhengHei" w:cs="Arial" w:hint="eastAsia"/>
          <w:lang w:eastAsia="zh-CN"/>
        </w:rPr>
        <w:t>香港交易所资讯服务有限公司</w:t>
      </w:r>
      <w:r w:rsidR="005E4B38" w:rsidRPr="00667518">
        <w:rPr>
          <w:rFonts w:ascii="Microsoft JhengHei" w:eastAsia="Microsoft JhengHei" w:hAnsi="Microsoft JhengHei" w:cs="Arial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香港交易及结算所有限公司全资附属</w:t>
      </w:r>
      <w:r w:rsidR="000108FD" w:rsidRPr="000108FD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)</w:t>
      </w:r>
      <w:r w:rsidR="000108FD" w:rsidRPr="000108FD">
        <w:rPr>
          <w:lang w:eastAsia="zh-CN"/>
        </w:rPr>
        <w:t xml:space="preserve"> </w:t>
      </w:r>
    </w:p>
    <w:p w14:paraId="2222DD2D" w14:textId="77777777" w:rsidR="000108FD" w:rsidRDefault="000108FD" w:rsidP="00510841">
      <w:pPr>
        <w:snapToGrid w:val="0"/>
        <w:spacing w:line="100" w:lineRule="exact"/>
        <w:rPr>
          <w:lang w:eastAsia="zh-CN"/>
        </w:rPr>
      </w:pPr>
    </w:p>
    <w:p w14:paraId="2E8BC0D2" w14:textId="3609A06A" w:rsidR="000108FD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Cs w:val="24"/>
          <w:lang w:eastAsia="zh-CN"/>
        </w:rPr>
      </w:pPr>
      <w:r w:rsidRPr="00510841">
        <w:rPr>
          <w:rFonts w:ascii="Arial" w:eastAsia="Microsoft JhengHei" w:hAnsi="Arial" w:cs="Arial"/>
          <w:szCs w:val="24"/>
          <w:lang w:eastAsia="zh-CN"/>
        </w:rPr>
        <w:t>HKEX INFORMATION SERVICES LIMITED</w:t>
      </w:r>
    </w:p>
    <w:p w14:paraId="4270F7FA" w14:textId="77777777" w:rsidR="00375DD4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 w:val="16"/>
          <w:szCs w:val="16"/>
          <w:lang w:eastAsia="zh-CN"/>
        </w:rPr>
      </w:pPr>
      <w:r w:rsidRPr="00510841">
        <w:rPr>
          <w:rFonts w:ascii="Arial" w:eastAsia="Microsoft JhengHei" w:hAnsi="Arial" w:cs="Arial"/>
          <w:sz w:val="16"/>
          <w:szCs w:val="16"/>
          <w:lang w:eastAsia="zh-CN"/>
        </w:rPr>
        <w:t>(A wholly-owned subsidiary of Hong Kong Exchanges and Clearing Limited)</w:t>
      </w:r>
    </w:p>
    <w:p w14:paraId="02E61ACD" w14:textId="77777777" w:rsidR="000108FD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</w:p>
    <w:p w14:paraId="509EC9F1" w14:textId="77777777" w:rsidR="000108FD" w:rsidRPr="00667518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1509A" wp14:editId="0ECDF027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2279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r0Nyp90AAAAFAQAADwAAAAAAAAAAAAAAAAADBAAAZHJzL2Rvd25yZXYueG1sUEsF&#10;BgAAAAAEAAQA8wAAAA0FAAAAAA==&#10;" strokecolor="black [3040]" strokeweight="1.75pt"/>
            </w:pict>
          </mc:Fallback>
        </mc:AlternateContent>
      </w:r>
    </w:p>
    <w:p w14:paraId="76B6077B" w14:textId="6E47ABD7" w:rsidR="00606FDA" w:rsidRPr="00667518" w:rsidRDefault="00AA72C3" w:rsidP="00667518">
      <w:pPr>
        <w:spacing w:line="280" w:lineRule="exact"/>
        <w:jc w:val="center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33129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2B13B" wp14:editId="69D5EC96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AB35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QICL5N0AAAAHAQAADwAAAAAAAAAAAAAAAAADBAAAZHJzL2Rvd25yZXYueG1sUEsF&#10;BgAAAAAEAAQA8wAAAA0FAAAAAA==&#10;" strokecolor="black [3040]" strokeweight="1.75pt"/>
            </w:pict>
          </mc:Fallback>
        </mc:AlternateContent>
      </w:r>
      <w:r w:rsidR="00F64085" w:rsidRP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审查清单</w:t>
      </w:r>
      <w:r w:rsidR="003C113E">
        <w:rPr>
          <w:rFonts w:ascii="Microsoft JhengHei" w:eastAsia="Microsoft JhengHei" w:hAnsi="Microsoft JhengHei" w:cs="Arial"/>
          <w:b/>
          <w:sz w:val="28"/>
          <w:szCs w:val="28"/>
          <w:lang w:val="en-GB" w:eastAsia="zh-CN"/>
        </w:rPr>
        <w:t xml:space="preserve"> 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(</w:t>
      </w:r>
      <w:r w:rsidR="00444ED7" w:rsidRPr="00510841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内地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)</w:t>
      </w:r>
      <w:r w:rsidR="005E4B38" w:rsidRPr="00667518">
        <w:rPr>
          <w:rFonts w:ascii="Microsoft JhengHei" w:eastAsia="Microsoft JhengHei" w:hAnsi="Microsoft JhengHei" w:cs="Arial"/>
          <w:sz w:val="28"/>
          <w:szCs w:val="28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参与</w:t>
      </w:r>
      <w:r w:rsidR="003C113E" w:rsidRPr="003C113E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中国内地移动应用服务</w:t>
      </w:r>
      <w:r w:rsidR="003C113E" w:rsidRPr="003C113E">
        <w:rPr>
          <w:rFonts w:ascii="Microsoft JhengHei" w:eastAsia="Microsoft JhengHei" w:hAnsi="Microsoft JhengHei" w:cs="Arial"/>
          <w:sz w:val="16"/>
          <w:szCs w:val="16"/>
          <w:lang w:eastAsia="zh-CN"/>
        </w:rPr>
        <w:t>(APPS)</w:t>
      </w:r>
      <w:r w:rsidR="003C113E" w:rsidRPr="003C113E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服务组合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的</w:t>
      </w:r>
      <w:r w:rsidR="0050000F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)</w:t>
      </w:r>
    </w:p>
    <w:p w14:paraId="4049DDDD" w14:textId="77777777" w:rsidR="00F64085" w:rsidRPr="00667518" w:rsidRDefault="00F64085" w:rsidP="00667518">
      <w:pPr>
        <w:pStyle w:val="ListParagraph"/>
        <w:spacing w:line="280" w:lineRule="exact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6CD13B94" w14:textId="71B281AF" w:rsidR="003A3444" w:rsidRPr="00633129" w:rsidRDefault="00B860DB" w:rsidP="00714C0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香港交易所资讯服务有限公司</w:t>
      </w:r>
      <w:r w:rsidR="003C113E">
        <w:rPr>
          <w:rFonts w:ascii="Microsoft JhengHei" w:eastAsia="Microsoft JhengHei" w:hAnsi="Microsoft JhengHei" w:cs="Arial"/>
          <w:sz w:val="20"/>
          <w:szCs w:val="20"/>
          <w:lang w:val="en-GB" w:eastAsia="zh-CN"/>
        </w:rPr>
        <w:t xml:space="preserve"> </w:t>
      </w:r>
      <w:r w:rsidR="00AA72C3" w:rsidRPr="00633129">
        <w:rPr>
          <w:rFonts w:ascii="Arial" w:eastAsia="Microsoft JhengHei" w:hAnsi="Arial" w:cs="Arial"/>
          <w:sz w:val="20"/>
          <w:szCs w:val="20"/>
          <w:lang w:eastAsia="zh-CN"/>
        </w:rPr>
        <w:t>(“</w:t>
      </w:r>
      <w:r w:rsidR="00C45FD8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AA72C3" w:rsidRPr="00633129">
        <w:rPr>
          <w:rFonts w:ascii="Arial" w:eastAsia="Microsoft JhengHei" w:hAnsi="Arial" w:cs="Arial"/>
          <w:sz w:val="20"/>
          <w:szCs w:val="20"/>
          <w:lang w:eastAsia="zh-CN"/>
        </w:rPr>
        <w:t>”)</w:t>
      </w:r>
      <w:r w:rsidR="003C113E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="00714E40" w:rsidRPr="00A97D2D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提供</w:t>
      </w:r>
      <w:r w:rsidR="00C2388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中国内地移动应用服务(APPS) 服务组合</w:t>
      </w:r>
      <w:r w:rsidR="00AA72C3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，详情参见</w:t>
      </w:r>
      <w:hyperlink r:id="rId8" w:history="1">
        <w:r w:rsidR="00117D6C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「内地市场数据服务组合」指导说明</w:t>
        </w:r>
      </w:hyperlink>
      <w:r w:rsidR="00C4012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旨在让</w:t>
      </w:r>
      <w:r w:rsidR="00C45FD8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评估</w:t>
      </w:r>
      <w:r w:rsidR="00AA72C3"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="00AA72C3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应用服务的使用合规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信息商应在提交此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清单时一并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提供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移动应用程序服务的屏幕截图。</w:t>
      </w:r>
    </w:p>
    <w:p w14:paraId="31E783DE" w14:textId="0C4A66CA" w:rsidR="003A3444" w:rsidRPr="00667518" w:rsidRDefault="00C45FD8" w:rsidP="00667518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3544DA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="003A3444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此</w:t>
      </w:r>
      <w:r w:rsidR="003A3444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3A3444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并不代表</w:t>
      </w:r>
      <w:r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>
        <w:rPr>
          <w:rFonts w:ascii="Microsoft JhengHei" w:eastAsia="Microsoft JhengHei" w:hAnsi="Microsoft JhengHei" w:cs="Arial"/>
          <w:sz w:val="20"/>
          <w:szCs w:val="20"/>
          <w:lang w:eastAsia="zh-CN"/>
        </w:rPr>
        <w:t xml:space="preserve"> </w:t>
      </w:r>
      <w:r w:rsidR="004611CB">
        <w:rPr>
          <w:rFonts w:ascii="Microsoft JhengHei" w:eastAsia="SimSun" w:hAnsi="Microsoft JhengHei" w:cs="Arial" w:hint="eastAsia"/>
          <w:sz w:val="20"/>
          <w:szCs w:val="20"/>
          <w:lang w:eastAsia="zh-CN"/>
        </w:rPr>
        <w:t>已</w:t>
      </w:r>
      <w:r w:rsidR="003A3444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认可申请者的合</w:t>
      </w:r>
      <w:r w:rsidR="003A3444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3A3444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况或通过</w:t>
      </w:r>
      <w:r w:rsid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="003A3444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的申请。</w:t>
      </w:r>
    </w:p>
    <w:p w14:paraId="19BAB318" w14:textId="7BD6B1A8"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填写完成的</w:t>
      </w:r>
      <w:r w:rsid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数据授权</w:t>
      </w:r>
      <w:r w:rsidR="00735546" w:rsidRPr="006A14E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及政策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团队</w:t>
      </w:r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（</w:t>
      </w:r>
      <w:hyperlink r:id="rId9" w:history="1">
        <w:r w:rsidR="00444ED7" w:rsidRPr="00714C0F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Market</w:t>
        </w:r>
        <w:r w:rsidR="00444ED7" w:rsidRPr="005D136E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Data@hkex.com.hk</w:t>
        </w:r>
      </w:hyperlink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）。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 xml:space="preserve"> </w:t>
      </w:r>
    </w:p>
    <w:p w14:paraId="2A755239" w14:textId="77777777" w:rsidR="005535DF" w:rsidRPr="00667518" w:rsidRDefault="005535DF" w:rsidP="005535DF">
      <w:pPr>
        <w:pStyle w:val="ListParagraph"/>
        <w:spacing w:line="240" w:lineRule="exact"/>
        <w:ind w:left="360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71E01884" w14:textId="77777777" w:rsidR="00375DD4" w:rsidRPr="00667518" w:rsidRDefault="005535DF" w:rsidP="005535DF">
      <w:pPr>
        <w:pStyle w:val="ListParagraph"/>
        <w:spacing w:line="240" w:lineRule="exact"/>
        <w:ind w:left="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3260"/>
        <w:gridCol w:w="851"/>
        <w:gridCol w:w="1275"/>
        <w:gridCol w:w="1985"/>
      </w:tblGrid>
      <w:tr w:rsidR="00664BDF" w:rsidRPr="00667518" w14:paraId="75CD061E" w14:textId="77777777" w:rsidTr="00510841">
        <w:trPr>
          <w:trHeight w:val="524"/>
        </w:trPr>
        <w:tc>
          <w:tcPr>
            <w:tcW w:w="2268" w:type="dxa"/>
          </w:tcPr>
          <w:p w14:paraId="3D19688E" w14:textId="77777777"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111" w:type="dxa"/>
            <w:gridSpan w:val="2"/>
          </w:tcPr>
          <w:p w14:paraId="12CCD8F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57AB68B8" w14:textId="77777777" w:rsidR="00AC55B5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14:paraId="65DD4C8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AF125AE" w14:textId="77777777" w:rsidTr="00510841">
        <w:tc>
          <w:tcPr>
            <w:tcW w:w="2268" w:type="dxa"/>
            <w:vMerge w:val="restart"/>
          </w:tcPr>
          <w:p w14:paraId="5570A682" w14:textId="77777777" w:rsidR="00A82CCC" w:rsidRPr="00667518" w:rsidRDefault="00A82CCC" w:rsidP="00894271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851" w:type="dxa"/>
          </w:tcPr>
          <w:p w14:paraId="5DB09B92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260" w:type="dxa"/>
          </w:tcPr>
          <w:p w14:paraId="5B4D21C7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5C528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职位：</w:t>
            </w:r>
          </w:p>
        </w:tc>
        <w:tc>
          <w:tcPr>
            <w:tcW w:w="3260" w:type="dxa"/>
            <w:gridSpan w:val="2"/>
          </w:tcPr>
          <w:p w14:paraId="13395EA9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DEB6B11" w14:textId="77777777" w:rsidTr="00510841">
        <w:tc>
          <w:tcPr>
            <w:tcW w:w="2268" w:type="dxa"/>
            <w:vMerge/>
          </w:tcPr>
          <w:p w14:paraId="303F451A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AB577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电邮：</w:t>
            </w:r>
          </w:p>
        </w:tc>
        <w:tc>
          <w:tcPr>
            <w:tcW w:w="3260" w:type="dxa"/>
          </w:tcPr>
          <w:p w14:paraId="7B20407D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6E656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260" w:type="dxa"/>
            <w:gridSpan w:val="2"/>
          </w:tcPr>
          <w:p w14:paraId="63CF2C82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</w:tbl>
    <w:p w14:paraId="6B773DF8" w14:textId="77777777" w:rsidR="005535DF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58914848" w14:textId="77777777" w:rsidR="00033EF6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14:paraId="6C04570F" w14:textId="77777777" w:rsidTr="00516D6E">
        <w:tc>
          <w:tcPr>
            <w:tcW w:w="417" w:type="dxa"/>
          </w:tcPr>
          <w:p w14:paraId="588ECF4A" w14:textId="77777777"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79B3419D" w14:textId="77777777" w:rsidR="00373A24" w:rsidRPr="00667518" w:rsidRDefault="005535DF" w:rsidP="00553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14:paraId="6CE92E47" w14:textId="77777777" w:rsidR="002636EE" w:rsidRPr="00667518" w:rsidRDefault="005535DF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合规情况及标注</w:t>
            </w:r>
          </w:p>
          <w:p w14:paraId="48A13894" w14:textId="77777777" w:rsidR="00373A24" w:rsidRPr="00667518" w:rsidRDefault="00373A24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(</w:t>
            </w:r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若选择“否”，请解释</w:t>
            </w: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14:paraId="76FBCED0" w14:textId="77777777" w:rsidTr="00534C9E">
        <w:trPr>
          <w:trHeight w:val="3468"/>
        </w:trPr>
        <w:tc>
          <w:tcPr>
            <w:tcW w:w="417" w:type="dxa"/>
          </w:tcPr>
          <w:p w14:paraId="7D8CDDB8" w14:textId="77777777"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2022E50A" w14:textId="77777777" w:rsidR="004920D5" w:rsidRPr="00667518" w:rsidRDefault="0022761A" w:rsidP="004920D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75B97A96" w14:textId="77777777" w:rsidR="0022761A" w:rsidRPr="00510841" w:rsidRDefault="0022761A" w:rsidP="009E63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数据展示设备是一部移动设备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并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确认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设备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只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能在手机操作系统（</w:t>
            </w:r>
            <w:r w:rsidR="009E6300" w:rsidRPr="009E6300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如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iOS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或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Andriod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系统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）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运行。</w:t>
            </w:r>
          </w:p>
          <w:p w14:paraId="67A0B10B" w14:textId="77777777" w:rsidR="00C21D7C" w:rsidRDefault="00C21D7C" w:rsidP="0022761A">
            <w:pPr>
              <w:pStyle w:val="ListParagraph"/>
              <w:spacing w:line="240" w:lineRule="exact"/>
              <w:ind w:left="360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  <w:p w14:paraId="1AB4EA36" w14:textId="77777777" w:rsidR="004920D5" w:rsidRPr="00667518" w:rsidRDefault="005823CE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Microsoft JhengHei" w:eastAsia="SimSun" w:hAnsi="Microsoft JhengHei" w:cs="Arial" w:hint="eastAsia"/>
                <w:sz w:val="20"/>
                <w:szCs w:val="20"/>
                <w:lang w:eastAsia="zh-CN"/>
              </w:rPr>
              <w:t>提供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手机</w:t>
            </w:r>
            <w:r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名称</w:t>
            </w:r>
            <w:r w:rsidR="0022761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_________________________________________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2989CCB8" w14:textId="77777777"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可以通过主流的手机应用平台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（如：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 Store, Google Play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），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267F840A" w14:textId="77777777"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4F93B45" w14:textId="77777777" w:rsidR="00033EF6" w:rsidRPr="00B14978" w:rsidRDefault="0022761A" w:rsidP="00714C0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的网站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区域获得。</w:t>
            </w:r>
            <w:r w:rsidR="00714C0F" w:rsidRPr="00714C0F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请提供网站地址：</w:t>
            </w:r>
          </w:p>
          <w:p w14:paraId="68636C0E" w14:textId="77777777" w:rsidR="00B14978" w:rsidRPr="00510841" w:rsidRDefault="00714C0F" w:rsidP="00B14978">
            <w:pPr>
              <w:spacing w:line="240" w:lineRule="exact"/>
              <w:rPr>
                <w:rFonts w:ascii="Microsoft JhengHei" w:eastAsia="SimSun" w:hAnsi="Microsoft JhengHei" w:cs="Arial"/>
                <w:i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   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1275" w:type="dxa"/>
          </w:tcPr>
          <w:p w14:paraId="49353272" w14:textId="77777777" w:rsidR="00033EF6" w:rsidRPr="00667518" w:rsidRDefault="00F835E4" w:rsidP="006E1A2D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18DD25B2" w14:textId="77777777" w:rsidR="00033EF6" w:rsidRPr="00667518" w:rsidRDefault="00033EF6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4038490" w14:textId="77777777" w:rsidTr="00534C9E">
        <w:trPr>
          <w:trHeight w:val="1757"/>
        </w:trPr>
        <w:tc>
          <w:tcPr>
            <w:tcW w:w="417" w:type="dxa"/>
          </w:tcPr>
          <w:p w14:paraId="353A07C3" w14:textId="77777777"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0E48839B" w14:textId="77777777" w:rsidR="009243F2" w:rsidRPr="00667518" w:rsidRDefault="00AA72C3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14:paraId="0EED9AE4" w14:textId="77777777" w:rsidR="00151C79" w:rsidRPr="00667518" w:rsidRDefault="00151C79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C5BDE8A" w14:textId="77777777"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7B75396F" w14:textId="77777777"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B294757" w14:textId="77777777"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的手机号码注册。</w:t>
            </w:r>
          </w:p>
        </w:tc>
        <w:tc>
          <w:tcPr>
            <w:tcW w:w="1275" w:type="dxa"/>
          </w:tcPr>
          <w:p w14:paraId="59A2C3B9" w14:textId="77777777" w:rsidR="00F74734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1</w:t>
            </w:r>
          </w:p>
          <w:p w14:paraId="543B785B" w14:textId="77777777" w:rsidR="001D2C76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8852755" w14:textId="77777777" w:rsidR="00065788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7742AD69" w14:textId="77777777" w:rsidR="00F74734" w:rsidRPr="00667518" w:rsidRDefault="00F74734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BA4F284" w14:textId="77777777" w:rsidTr="001D2C76">
        <w:trPr>
          <w:trHeight w:val="1783"/>
        </w:trPr>
        <w:tc>
          <w:tcPr>
            <w:tcW w:w="417" w:type="dxa"/>
          </w:tcPr>
          <w:p w14:paraId="2601660D" w14:textId="77777777"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EB4BD1E" w14:textId="77777777" w:rsidR="005F4AA5" w:rsidRPr="00667518" w:rsidRDefault="00151C79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以外无法使用：</w:t>
            </w:r>
          </w:p>
          <w:p w14:paraId="16C7EAD0" w14:textId="77777777" w:rsidR="005F4AA5" w:rsidRPr="00667518" w:rsidRDefault="005F4AA5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E87E8E9" w14:textId="77777777"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EFEE0BB" w14:textId="77777777" w:rsidR="001D2C76" w:rsidRPr="00667518" w:rsidRDefault="001D2C76" w:rsidP="001D2C76">
            <w:pPr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63000E3E" w14:textId="77777777"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定位追踪。</w:t>
            </w:r>
          </w:p>
          <w:p w14:paraId="142F5617" w14:textId="77777777" w:rsidR="001D2C76" w:rsidRPr="00667518" w:rsidRDefault="001D2C76" w:rsidP="001D2C76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706639A" w14:textId="77777777" w:rsidR="00FC68F6" w:rsidRPr="00667518" w:rsidRDefault="004958B7" w:rsidP="00444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14:paraId="4B281470" w14:textId="77777777" w:rsidR="00B96A0A" w:rsidRPr="00667518" w:rsidRDefault="00B96A0A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23F09EB7" w14:textId="77777777" w:rsidTr="00534C9E">
        <w:trPr>
          <w:trHeight w:val="3966"/>
        </w:trPr>
        <w:tc>
          <w:tcPr>
            <w:tcW w:w="417" w:type="dxa"/>
          </w:tcPr>
          <w:p w14:paraId="61F88605" w14:textId="77777777"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63A6661" w14:textId="551C9B7A" w:rsidR="0011358A" w:rsidRDefault="00AD66AB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对于</w:t>
            </w:r>
            <w:r w:rsidR="00C45FD8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HKEX-IS</w:t>
            </w:r>
            <w:r w:rsidR="006A63D6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 xml:space="preserve"> 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C2388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中国内地移动应用服务(APPS) 服务组合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597654AE" w14:textId="77777777" w:rsidR="00352721" w:rsidRPr="00352721" w:rsidRDefault="00352721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2B9B6EF4" w14:textId="77777777"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04FC5505" w14:textId="77777777"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？</w:t>
            </w:r>
          </w:p>
          <w:p w14:paraId="5F565424" w14:textId="77777777" w:rsidR="00151C79" w:rsidRPr="001E3BD9" w:rsidRDefault="001E3BD9" w:rsidP="001E3BD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DE6D32E" w14:textId="77777777" w:rsidR="007E6370" w:rsidRPr="00667518" w:rsidRDefault="00151C79" w:rsidP="007E6370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6B4046FA" w14:textId="77777777"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14:paraId="1BEFD8A9" w14:textId="77777777"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分钟）。</w:t>
            </w:r>
          </w:p>
          <w:p w14:paraId="5B579E57" w14:textId="77777777"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（请说明）：</w:t>
            </w:r>
          </w:p>
          <w:p w14:paraId="4B624C5E" w14:textId="77777777" w:rsidR="004445D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1518870C" w14:textId="77777777" w:rsidR="009854B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14:paraId="6901831E" w14:textId="77777777" w:rsidR="00A6599D" w:rsidRPr="00667518" w:rsidRDefault="00A6599D" w:rsidP="00507A0A">
            <w:pPr>
              <w:spacing w:line="240" w:lineRule="exact"/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A0FF2BB" w14:textId="77777777" w:rsidR="009854BF" w:rsidRPr="00667518" w:rsidRDefault="009854B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0DFF229" w14:textId="77777777" w:rsidR="00352721" w:rsidRDefault="00352721" w:rsidP="001D2C76">
            <w:pPr>
              <w:spacing w:line="240" w:lineRule="exact"/>
              <w:jc w:val="center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3A59DD0C" w14:textId="77777777" w:rsidR="00475E63" w:rsidRDefault="00475E63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81DA25" w14:textId="77777777" w:rsidR="00721633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="00714F1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  <w:p w14:paraId="249A8D8B" w14:textId="77777777" w:rsidR="00FD0FF9" w:rsidRPr="00667518" w:rsidRDefault="00FD0FF9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5834C7A4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7BDBB69E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6F9B5A6" w14:textId="77777777" w:rsidR="001D2C76" w:rsidRPr="00667518" w:rsidRDefault="001D2C76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BA6AA9" w14:textId="77777777" w:rsidR="004445DF" w:rsidRPr="00667518" w:rsidRDefault="004445DF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i / ii / iii</w:t>
            </w:r>
          </w:p>
          <w:p w14:paraId="1E9AA891" w14:textId="77777777"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18DFB" w14:textId="77777777" w:rsidR="009854BF" w:rsidRPr="00667518" w:rsidRDefault="009854BF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6105A5B9" w14:textId="77777777" w:rsidR="003962B2" w:rsidRPr="00667518" w:rsidRDefault="00A829CB" w:rsidP="00F262B0">
      <w:pPr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br/>
      </w:r>
      <w:r w:rsidR="00507A0A"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第三部分：附录</w:t>
      </w:r>
    </w:p>
    <w:p w14:paraId="30B3A2D8" w14:textId="77777777"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GPS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技术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2339F" wp14:editId="56E341A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B627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3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">
                <v:textbox>
                  <w:txbxContent>
                    <w:p w14:paraId="35E7B627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767AFCE0" w14:textId="77777777"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6744175B" w14:textId="77777777" w:rsidR="00352721" w:rsidRPr="00352721" w:rsidRDefault="00352721" w:rsidP="00352721">
      <w:pPr>
        <w:pStyle w:val="ListParagraph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3A40F32C" w14:textId="77777777"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请提供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数据库</w:t>
      </w:r>
      <w:r w:rsidR="00EE2E07" w:rsidRPr="00EE2E0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</w:t>
      </w:r>
      <w:r w:rsidRPr="001E3BD9">
        <w:rPr>
          <w:rFonts w:ascii="Microsoft JhengHei" w:eastAsia="Microsoft JhengHei" w:hAnsi="Microsoft JhengHei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65F4" w:rsidRPr="00667518" w14:paraId="329455C9" w14:textId="77777777" w:rsidTr="00E465F4">
        <w:tc>
          <w:tcPr>
            <w:tcW w:w="2127" w:type="dxa"/>
          </w:tcPr>
          <w:p w14:paraId="68BDB526" w14:textId="77777777" w:rsidR="00E465F4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Microsoft JhengHei" w:hAnsi="Arial" w:cs="Arial"/>
                <w:b/>
                <w:sz w:val="20"/>
                <w:szCs w:val="20"/>
                <w:u w:val="single"/>
                <w:lang w:eastAsia="zh-CN"/>
              </w:rPr>
              <w:t>IP</w:t>
            </w: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14:paraId="50DB6EA9" w14:textId="77777777" w:rsidR="001E3BD9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14:paraId="0D312CE7" w14:textId="77777777" w:rsidR="00E465F4" w:rsidRPr="001E3BD9" w:rsidRDefault="00E465F4" w:rsidP="001E3BD9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14:paraId="540C3A6D" w14:textId="77777777" w:rsidTr="00E465F4">
        <w:tc>
          <w:tcPr>
            <w:tcW w:w="2127" w:type="dxa"/>
          </w:tcPr>
          <w:p w14:paraId="7FABDEE0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F9235ED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272BBD5C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14:paraId="79682C72" w14:textId="77777777" w:rsidTr="00E465F4">
        <w:tc>
          <w:tcPr>
            <w:tcW w:w="2127" w:type="dxa"/>
          </w:tcPr>
          <w:p w14:paraId="742A56CA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7507281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044580BB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14:paraId="250C0F72" w14:textId="77777777" w:rsidTr="005645A1">
        <w:trPr>
          <w:trHeight w:val="665"/>
        </w:trPr>
        <w:tc>
          <w:tcPr>
            <w:tcW w:w="2127" w:type="dxa"/>
          </w:tcPr>
          <w:p w14:paraId="2C7DF931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77CD964D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5AB94B79" w14:textId="77777777" w:rsidR="00E66D89" w:rsidRPr="00667518" w:rsidRDefault="00E66D89" w:rsidP="005645A1">
      <w:p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AE932" w14:textId="77777777" w:rsidR="00C801B8" w:rsidRDefault="00C801B8" w:rsidP="00CD4BEC">
      <w:r>
        <w:separator/>
      </w:r>
    </w:p>
  </w:endnote>
  <w:endnote w:type="continuationSeparator" w:id="0">
    <w:p w14:paraId="547FD184" w14:textId="77777777"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238CF3" w14:textId="23B65B13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14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14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E337CB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E98A1" w14:textId="77777777" w:rsidR="00C801B8" w:rsidRDefault="00C801B8" w:rsidP="00CD4BEC">
      <w:r>
        <w:separator/>
      </w:r>
    </w:p>
  </w:footnote>
  <w:footnote w:type="continuationSeparator" w:id="0">
    <w:p w14:paraId="7894B25F" w14:textId="77777777"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940778">
    <w:abstractNumId w:val="12"/>
  </w:num>
  <w:num w:numId="2" w16cid:durableId="459955050">
    <w:abstractNumId w:val="14"/>
  </w:num>
  <w:num w:numId="3" w16cid:durableId="1389764028">
    <w:abstractNumId w:val="5"/>
  </w:num>
  <w:num w:numId="4" w16cid:durableId="160127156">
    <w:abstractNumId w:val="17"/>
  </w:num>
  <w:num w:numId="5" w16cid:durableId="1755201875">
    <w:abstractNumId w:val="1"/>
  </w:num>
  <w:num w:numId="6" w16cid:durableId="968704161">
    <w:abstractNumId w:val="2"/>
  </w:num>
  <w:num w:numId="7" w16cid:durableId="635792143">
    <w:abstractNumId w:val="15"/>
  </w:num>
  <w:num w:numId="8" w16cid:durableId="1045830967">
    <w:abstractNumId w:val="3"/>
  </w:num>
  <w:num w:numId="9" w16cid:durableId="1157653645">
    <w:abstractNumId w:val="7"/>
  </w:num>
  <w:num w:numId="10" w16cid:durableId="1426464933">
    <w:abstractNumId w:val="6"/>
  </w:num>
  <w:num w:numId="11" w16cid:durableId="478546538">
    <w:abstractNumId w:val="16"/>
  </w:num>
  <w:num w:numId="12" w16cid:durableId="388041118">
    <w:abstractNumId w:val="19"/>
  </w:num>
  <w:num w:numId="13" w16cid:durableId="1748457412">
    <w:abstractNumId w:val="11"/>
  </w:num>
  <w:num w:numId="14" w16cid:durableId="1191601715">
    <w:abstractNumId w:val="8"/>
  </w:num>
  <w:num w:numId="15" w16cid:durableId="798500905">
    <w:abstractNumId w:val="20"/>
  </w:num>
  <w:num w:numId="16" w16cid:durableId="213322312">
    <w:abstractNumId w:val="9"/>
  </w:num>
  <w:num w:numId="17" w16cid:durableId="1565094463">
    <w:abstractNumId w:val="18"/>
  </w:num>
  <w:num w:numId="18" w16cid:durableId="1032196412">
    <w:abstractNumId w:val="4"/>
  </w:num>
  <w:num w:numId="19" w16cid:durableId="1546066216">
    <w:abstractNumId w:val="10"/>
  </w:num>
  <w:num w:numId="20" w16cid:durableId="949583566">
    <w:abstractNumId w:val="0"/>
  </w:num>
  <w:num w:numId="21" w16cid:durableId="13506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7F"/>
    <w:rsid w:val="00006100"/>
    <w:rsid w:val="000108FD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17D6C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5722F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13C3"/>
    <w:rsid w:val="0033771D"/>
    <w:rsid w:val="00344D29"/>
    <w:rsid w:val="003479D7"/>
    <w:rsid w:val="0035135F"/>
    <w:rsid w:val="00352721"/>
    <w:rsid w:val="003544DA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979D5"/>
    <w:rsid w:val="003A2D20"/>
    <w:rsid w:val="003A3444"/>
    <w:rsid w:val="003B6D96"/>
    <w:rsid w:val="003B7A8B"/>
    <w:rsid w:val="003C113E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4ED7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4F65EB"/>
    <w:rsid w:val="0050000F"/>
    <w:rsid w:val="00503631"/>
    <w:rsid w:val="00507A0A"/>
    <w:rsid w:val="00510841"/>
    <w:rsid w:val="00512F9B"/>
    <w:rsid w:val="00514C68"/>
    <w:rsid w:val="005161E5"/>
    <w:rsid w:val="00516D6E"/>
    <w:rsid w:val="00521CF3"/>
    <w:rsid w:val="00522B32"/>
    <w:rsid w:val="00526666"/>
    <w:rsid w:val="00527A63"/>
    <w:rsid w:val="00534C9E"/>
    <w:rsid w:val="00537B42"/>
    <w:rsid w:val="0054778C"/>
    <w:rsid w:val="00547F4A"/>
    <w:rsid w:val="005535DF"/>
    <w:rsid w:val="00557650"/>
    <w:rsid w:val="005645A1"/>
    <w:rsid w:val="00565AB8"/>
    <w:rsid w:val="00565E30"/>
    <w:rsid w:val="0057001B"/>
    <w:rsid w:val="005710D8"/>
    <w:rsid w:val="005733D6"/>
    <w:rsid w:val="005823CE"/>
    <w:rsid w:val="00591E68"/>
    <w:rsid w:val="005A0855"/>
    <w:rsid w:val="005B1A1A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544C0"/>
    <w:rsid w:val="00661244"/>
    <w:rsid w:val="00664BDF"/>
    <w:rsid w:val="00667518"/>
    <w:rsid w:val="0067098A"/>
    <w:rsid w:val="0067273B"/>
    <w:rsid w:val="006755FF"/>
    <w:rsid w:val="00675D4B"/>
    <w:rsid w:val="00680B31"/>
    <w:rsid w:val="00684E6B"/>
    <w:rsid w:val="006A14EF"/>
    <w:rsid w:val="006A203B"/>
    <w:rsid w:val="006A63D6"/>
    <w:rsid w:val="006B65AD"/>
    <w:rsid w:val="006B6DC8"/>
    <w:rsid w:val="006B7C53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C0F"/>
    <w:rsid w:val="00714E40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5546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300"/>
    <w:rsid w:val="009E6DC4"/>
    <w:rsid w:val="00A05065"/>
    <w:rsid w:val="00A07201"/>
    <w:rsid w:val="00A07C34"/>
    <w:rsid w:val="00A23703"/>
    <w:rsid w:val="00A2709D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82CCC"/>
    <w:rsid w:val="00A919E3"/>
    <w:rsid w:val="00A97D2D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4978"/>
    <w:rsid w:val="00B16F89"/>
    <w:rsid w:val="00B206BE"/>
    <w:rsid w:val="00B35C9E"/>
    <w:rsid w:val="00B3630C"/>
    <w:rsid w:val="00B464E8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860DB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BF40FB"/>
    <w:rsid w:val="00C007B5"/>
    <w:rsid w:val="00C01DCA"/>
    <w:rsid w:val="00C13C5B"/>
    <w:rsid w:val="00C1670F"/>
    <w:rsid w:val="00C16B6F"/>
    <w:rsid w:val="00C2191C"/>
    <w:rsid w:val="00C21D7C"/>
    <w:rsid w:val="00C23889"/>
    <w:rsid w:val="00C27B2A"/>
    <w:rsid w:val="00C30482"/>
    <w:rsid w:val="00C32544"/>
    <w:rsid w:val="00C351E9"/>
    <w:rsid w:val="00C3721C"/>
    <w:rsid w:val="00C40127"/>
    <w:rsid w:val="00C4084E"/>
    <w:rsid w:val="00C45FD8"/>
    <w:rsid w:val="00C500AF"/>
    <w:rsid w:val="00C5435D"/>
    <w:rsid w:val="00C54571"/>
    <w:rsid w:val="00C668B4"/>
    <w:rsid w:val="00C67619"/>
    <w:rsid w:val="00C739D6"/>
    <w:rsid w:val="00C801B8"/>
    <w:rsid w:val="00C80FAD"/>
    <w:rsid w:val="00C827DC"/>
    <w:rsid w:val="00C8588C"/>
    <w:rsid w:val="00C85DC2"/>
    <w:rsid w:val="00C9291E"/>
    <w:rsid w:val="00C96158"/>
    <w:rsid w:val="00C9740A"/>
    <w:rsid w:val="00CA5B74"/>
    <w:rsid w:val="00CB0999"/>
    <w:rsid w:val="00CB1A25"/>
    <w:rsid w:val="00CB2416"/>
    <w:rsid w:val="00CB6D07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1A8F"/>
    <w:rsid w:val="00CE303D"/>
    <w:rsid w:val="00CF1AB0"/>
    <w:rsid w:val="00CF52B4"/>
    <w:rsid w:val="00D030C0"/>
    <w:rsid w:val="00D145A0"/>
    <w:rsid w:val="00D21309"/>
    <w:rsid w:val="00D24E1A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B5F62"/>
    <w:rsid w:val="00DD06F1"/>
    <w:rsid w:val="00DD0C78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B60D4"/>
    <w:rsid w:val="00FC68F6"/>
    <w:rsid w:val="00FC741A"/>
    <w:rsid w:val="00FC74D1"/>
    <w:rsid w:val="00FC7C14"/>
    <w:rsid w:val="00FC7FAF"/>
    <w:rsid w:val="00FD04F5"/>
    <w:rsid w:val="00FD0FF9"/>
    <w:rsid w:val="00FD23C6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3595EC"/>
  <w15:docId w15:val="{90C18A8F-C825-4AC1-B289-E1108C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6A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22F"/>
  </w:style>
  <w:style w:type="character" w:styleId="UnresolvedMention">
    <w:name w:val="Unresolved Mention"/>
    <w:basedOn w:val="DefaultParagraphFont"/>
    <w:uiPriority w:val="99"/>
    <w:semiHidden/>
    <w:unhideWhenUsed/>
    <w:rsid w:val="00C4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data-licensing/HKEX-IS/market-data-vendor-licence/licence-agreements_guiding-notes/guiding-notes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Data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CF64-B4C6-4072-9D56-70C2AE3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Zoe Fung</cp:lastModifiedBy>
  <cp:revision>15</cp:revision>
  <cp:lastPrinted>2017-07-19T07:40:00Z</cp:lastPrinted>
  <dcterms:created xsi:type="dcterms:W3CDTF">2022-08-16T07:57:00Z</dcterms:created>
  <dcterms:modified xsi:type="dcterms:W3CDTF">2024-06-11T08:23:00Z</dcterms:modified>
</cp:coreProperties>
</file>